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0" w:rsidRDefault="004C1DC7" w:rsidP="00367CA8">
      <w:pPr>
        <w:tabs>
          <w:tab w:val="left" w:pos="3474"/>
        </w:tabs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color w:val="0099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104775</wp:posOffset>
                </wp:positionV>
                <wp:extent cx="6625590" cy="647700"/>
                <wp:effectExtent l="13335" t="19050" r="19050" b="66675"/>
                <wp:wrapNone/>
                <wp:docPr id="4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B05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94623A" id="角丸四角形 3" o:spid="_x0000_s1026" style="position:absolute;left:0;text-align:left;margin-left:-13.2pt;margin-top:8.25pt;width:521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" filled="f" strokecolor="#243f60" strokeweight="2pt">
                <v:shadow on="t" color="#00b050" offset="0,4pt"/>
              </v:roundrect>
            </w:pict>
          </mc:Fallback>
        </mc:AlternateContent>
      </w:r>
      <w:r w:rsidR="002862B2">
        <w:rPr>
          <w:rFonts w:ascii="HG丸ｺﾞｼｯｸM-PRO" w:eastAsia="HG丸ｺﾞｼｯｸM-PRO" w:hAnsi="HG丸ｺﾞｼｯｸM-PRO" w:cs="Times New Roman" w:hint="eastAsia"/>
          <w:color w:val="009900"/>
          <w:sz w:val="24"/>
          <w:szCs w:val="24"/>
        </w:rPr>
        <w:t>.</w:t>
      </w:r>
    </w:p>
    <w:p w:rsidR="00834130" w:rsidRPr="0036398E" w:rsidRDefault="00834130" w:rsidP="00A74E3E">
      <w:pPr>
        <w:tabs>
          <w:tab w:val="left" w:pos="3474"/>
        </w:tabs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color w:val="009900"/>
          <w:sz w:val="52"/>
          <w:szCs w:val="52"/>
        </w:rPr>
      </w:pPr>
      <w:r w:rsidRPr="0036398E">
        <w:rPr>
          <w:rFonts w:ascii="HG丸ｺﾞｼｯｸM-PRO" w:eastAsia="HG丸ｺﾞｼｯｸM-PRO" w:hAnsi="HG丸ｺﾞｼｯｸM-PRO" w:cs="HG丸ｺﾞｼｯｸM-PRO" w:hint="eastAsia"/>
          <w:color w:val="009900"/>
          <w:sz w:val="52"/>
          <w:szCs w:val="52"/>
        </w:rPr>
        <w:t>新型コロナワクチン予約のご案内</w:t>
      </w:r>
    </w:p>
    <w:p w:rsidR="00834130" w:rsidRPr="006870AE" w:rsidRDefault="00834130" w:rsidP="00367CA8">
      <w:pPr>
        <w:tabs>
          <w:tab w:val="left" w:pos="3474"/>
        </w:tabs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color w:val="009900"/>
          <w:sz w:val="24"/>
          <w:szCs w:val="24"/>
        </w:rPr>
      </w:pPr>
    </w:p>
    <w:p w:rsidR="00834130" w:rsidRPr="00367CA8" w:rsidRDefault="00393032" w:rsidP="00D43D10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97284" wp14:editId="114B1A1B">
                <wp:simplePos x="0" y="0"/>
                <wp:positionH relativeFrom="column">
                  <wp:posOffset>-139065</wp:posOffset>
                </wp:positionH>
                <wp:positionV relativeFrom="paragraph">
                  <wp:posOffset>62230</wp:posOffset>
                </wp:positionV>
                <wp:extent cx="6572250" cy="3714750"/>
                <wp:effectExtent l="0" t="0" r="19050" b="76200"/>
                <wp:wrapNone/>
                <wp:docPr id="3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714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7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B8B15" id="正方形/長方形 4" o:spid="_x0000_s1026" style="position:absolute;left:0;text-align:left;margin-left:-10.95pt;margin-top:4.9pt;width:517.5pt;height:29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" filled="f" strokecolor="#243f60" strokeweight="2pt">
                <v:shadow on="t" color="#0070c0" offset="0,4pt"/>
              </v:rect>
            </w:pict>
          </mc:Fallback>
        </mc:AlternateContent>
      </w:r>
    </w:p>
    <w:p w:rsidR="00393032" w:rsidRDefault="00393032" w:rsidP="00393032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single"/>
        </w:rPr>
        <w:t>ワクチン</w:t>
      </w:r>
    </w:p>
    <w:p w:rsidR="00393032" w:rsidRDefault="00393032" w:rsidP="00E336A7">
      <w:pPr>
        <w:tabs>
          <w:tab w:val="left" w:pos="3474"/>
        </w:tabs>
        <w:adjustRightInd w:val="0"/>
        <w:snapToGrid w:val="0"/>
        <w:ind w:firstLineChars="50" w:firstLine="180"/>
        <w:rPr>
          <w:rFonts w:ascii="HG丸ｺﾞｼｯｸM-PRO" w:eastAsia="HG丸ｺﾞｼｯｸM-PRO" w:hAnsi="HG丸ｺﾞｼｯｸM-PRO" w:cs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>・オミクロン対応型のファイザー社製ワクチン</w:t>
      </w:r>
    </w:p>
    <w:p w:rsidR="00834130" w:rsidRDefault="00E336A7" w:rsidP="00884655">
      <w:pPr>
        <w:tabs>
          <w:tab w:val="left" w:pos="3474"/>
        </w:tabs>
        <w:adjustRightInd w:val="0"/>
        <w:snapToGrid w:val="0"/>
        <w:ind w:firstLineChars="250" w:firstLine="527"/>
        <w:rPr>
          <w:rFonts w:ascii="HG丸ｺﾞｼｯｸM-PRO" w:eastAsia="HG丸ｺﾞｼｯｸM-PRO" w:hAnsi="HG丸ｺﾞｼｯｸM-PRO" w:cs="HG丸ｺﾞｼｯｸM-PRO"/>
          <w:b/>
          <w:sz w:val="40"/>
          <w:szCs w:val="40"/>
          <w:u w:val="single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65D9DBA" wp14:editId="4078B9CB">
            <wp:simplePos x="0" y="0"/>
            <wp:positionH relativeFrom="column">
              <wp:posOffset>4993640</wp:posOffset>
            </wp:positionH>
            <wp:positionV relativeFrom="paragraph">
              <wp:posOffset>25400</wp:posOffset>
            </wp:positionV>
            <wp:extent cx="1353185" cy="160782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032" w:rsidRPr="00393032">
        <w:rPr>
          <w:rFonts w:ascii="HG丸ｺﾞｼｯｸM-PRO" w:eastAsia="HG丸ｺﾞｼｯｸM-PRO" w:hAnsi="HG丸ｺﾞｼｯｸM-PRO" w:cs="HG丸ｺﾞｼｯｸM-PRO" w:hint="eastAsia"/>
          <w:sz w:val="24"/>
          <w:szCs w:val="36"/>
        </w:rPr>
        <w:t xml:space="preserve">　</w:t>
      </w:r>
      <w:r w:rsidR="00905ECE" w:rsidRPr="00535DFE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single"/>
        </w:rPr>
        <w:t>予約</w:t>
      </w:r>
      <w:r w:rsidR="00FA2E53" w:rsidRPr="00535DFE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single"/>
        </w:rPr>
        <w:t>対象者</w:t>
      </w:r>
    </w:p>
    <w:p w:rsidR="0091384A" w:rsidRDefault="00D97974" w:rsidP="00A74E3E">
      <w:pPr>
        <w:tabs>
          <w:tab w:val="left" w:pos="3474"/>
        </w:tabs>
        <w:adjustRightInd w:val="0"/>
        <w:snapToGrid w:val="0"/>
        <w:ind w:firstLineChars="50" w:firstLine="180"/>
        <w:rPr>
          <w:rFonts w:ascii="HG丸ｺﾞｼｯｸM-PRO" w:eastAsia="HG丸ｺﾞｼｯｸM-PRO" w:hAnsi="HG丸ｺﾞｼｯｸM-PRO" w:cs="HG丸ｺﾞｼｯｸM-PRO"/>
          <w:color w:val="000000"/>
          <w:sz w:val="36"/>
          <w:szCs w:val="40"/>
        </w:rPr>
      </w:pPr>
      <w:r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・</w:t>
      </w:r>
      <w:r w:rsidR="0091384A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３回目、</w:t>
      </w:r>
      <w:r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4</w:t>
      </w:r>
      <w:r w:rsidR="00275563"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回目</w:t>
      </w:r>
      <w:r w:rsidR="0091384A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、５回目</w:t>
      </w:r>
      <w:r w:rsidR="00275563"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接種の方</w:t>
      </w:r>
    </w:p>
    <w:p w:rsidR="00275563" w:rsidRPr="00393032" w:rsidRDefault="0091384A" w:rsidP="0091384A">
      <w:pPr>
        <w:tabs>
          <w:tab w:val="left" w:pos="3474"/>
        </w:tabs>
        <w:adjustRightInd w:val="0"/>
        <w:snapToGrid w:val="0"/>
        <w:ind w:firstLineChars="750" w:firstLine="1800"/>
        <w:rPr>
          <w:rFonts w:ascii="HG丸ｺﾞｼｯｸM-PRO" w:eastAsia="HG丸ｺﾞｼｯｸM-PRO" w:hAnsi="HG丸ｺﾞｼｯｸM-PRO" w:cs="Times New Roman"/>
          <w:b/>
          <w:color w:val="FF0000"/>
          <w:sz w:val="36"/>
          <w:szCs w:val="40"/>
          <w:u w:val="single"/>
        </w:rPr>
      </w:pPr>
      <w:r w:rsidRPr="00393032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8"/>
        </w:rPr>
        <w:t>（</w:t>
      </w:r>
      <w:r w:rsidRPr="00884655">
        <w:rPr>
          <w:rFonts w:ascii="HG丸ｺﾞｼｯｸM-PRO" w:eastAsia="HG丸ｺﾞｼｯｸM-PRO" w:hAnsi="HG丸ｺﾞｼｯｸM-PRO" w:cs="HG丸ｺﾞｼｯｸM-PRO" w:hint="eastAsia"/>
          <w:color w:val="FF0000"/>
          <w:sz w:val="28"/>
          <w:szCs w:val="28"/>
        </w:rPr>
        <w:t>1.2</w:t>
      </w:r>
      <w:r w:rsidRPr="00393032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8"/>
        </w:rPr>
        <w:t>回</w:t>
      </w:r>
      <w:r w:rsidR="00275563" w:rsidRPr="00393032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8"/>
        </w:rPr>
        <w:t>目の方は</w:t>
      </w:r>
      <w:r w:rsidR="00393032" w:rsidRPr="00393032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8"/>
        </w:rPr>
        <w:t>接種することができません</w:t>
      </w:r>
      <w:r w:rsidR="00275563" w:rsidRPr="00393032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8"/>
        </w:rPr>
        <w:t>）</w:t>
      </w:r>
    </w:p>
    <w:p w:rsidR="009E6AB4" w:rsidRPr="00A74E3E" w:rsidRDefault="009E6AB4" w:rsidP="00A74E3E">
      <w:pPr>
        <w:tabs>
          <w:tab w:val="left" w:pos="3474"/>
        </w:tabs>
        <w:adjustRightInd w:val="0"/>
        <w:snapToGrid w:val="0"/>
        <w:ind w:firstLineChars="50" w:firstLine="180"/>
        <w:rPr>
          <w:rFonts w:ascii="HG丸ｺﾞｼｯｸM-PRO" w:eastAsia="HG丸ｺﾞｼｯｸM-PRO" w:hAnsi="HG丸ｺﾞｼｯｸM-PRO" w:cs="HG丸ｺﾞｼｯｸM-PRO"/>
          <w:color w:val="000000"/>
          <w:sz w:val="36"/>
          <w:szCs w:val="40"/>
        </w:rPr>
      </w:pPr>
      <w:r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・</w:t>
      </w:r>
      <w:r w:rsidR="00834130"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原則、名古屋市内に住民票があ</w:t>
      </w:r>
      <w:r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る方</w:t>
      </w:r>
    </w:p>
    <w:p w:rsidR="00834130" w:rsidRPr="00A74E3E" w:rsidRDefault="009E6AB4" w:rsidP="00A74E3E">
      <w:pPr>
        <w:tabs>
          <w:tab w:val="left" w:pos="3474"/>
        </w:tabs>
        <w:adjustRightInd w:val="0"/>
        <w:snapToGrid w:val="0"/>
        <w:ind w:firstLineChars="50" w:firstLine="180"/>
        <w:rPr>
          <w:rFonts w:ascii="HG丸ｺﾞｼｯｸM-PRO" w:eastAsia="HG丸ｺﾞｼｯｸM-PRO" w:hAnsi="HG丸ｺﾞｼｯｸM-PRO" w:cs="HG丸ｺﾞｼｯｸM-PRO"/>
          <w:color w:val="000000"/>
          <w:sz w:val="36"/>
          <w:szCs w:val="40"/>
        </w:rPr>
      </w:pPr>
      <w:r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・</w:t>
      </w:r>
      <w:r w:rsidR="00687EB5"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現在、</w:t>
      </w:r>
      <w:r w:rsidR="00834130"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クーポンが</w:t>
      </w:r>
      <w:r w:rsidR="00687EB5" w:rsidRPr="00A74E3E">
        <w:rPr>
          <w:rFonts w:ascii="HG丸ｺﾞｼｯｸM-PRO" w:eastAsia="HG丸ｺﾞｼｯｸM-PRO" w:hAnsi="HG丸ｺﾞｼｯｸM-PRO" w:cs="HG丸ｺﾞｼｯｸM-PRO" w:hint="eastAsia"/>
          <w:color w:val="000000"/>
          <w:sz w:val="36"/>
          <w:szCs w:val="40"/>
        </w:rPr>
        <w:t>届いている方</w:t>
      </w:r>
    </w:p>
    <w:p w:rsidR="009E6AB4" w:rsidRPr="005328E2" w:rsidRDefault="009E6AB4" w:rsidP="00646D71">
      <w:pPr>
        <w:tabs>
          <w:tab w:val="left" w:pos="3474"/>
        </w:tabs>
        <w:adjustRightInd w:val="0"/>
        <w:snapToGrid w:val="0"/>
        <w:ind w:firstLineChars="200" w:firstLine="48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:rsidR="00573A82" w:rsidRDefault="00834130" w:rsidP="00F95302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 w:rsidRPr="00275563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</w:rPr>
        <w:t>電話予約</w:t>
      </w:r>
      <w:r w:rsidRPr="00BF5859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 xml:space="preserve">　</w:t>
      </w:r>
      <w:r w:rsidR="00BF5859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 xml:space="preserve">平日　</w:t>
      </w:r>
      <w:r w:rsidRPr="00BF5859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月～金曜日</w:t>
      </w:r>
      <w:r w:rsidR="00F95302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 xml:space="preserve">　</w:t>
      </w:r>
      <w:r w:rsidR="0033216C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10：00～1</w:t>
      </w:r>
      <w:r w:rsidR="00D97974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6</w:t>
      </w:r>
      <w:r w:rsidR="0033216C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：00</w:t>
      </w:r>
    </w:p>
    <w:p w:rsidR="00646D71" w:rsidRPr="00D73F9B" w:rsidRDefault="00646D71" w:rsidP="00646D71">
      <w:pPr>
        <w:tabs>
          <w:tab w:val="left" w:pos="3474"/>
        </w:tabs>
        <w:adjustRightInd w:val="0"/>
        <w:snapToGrid w:val="0"/>
        <w:jc w:val="right"/>
        <w:rPr>
          <w:rFonts w:ascii="HG丸ｺﾞｼｯｸM-PRO" w:eastAsia="HG丸ｺﾞｼｯｸM-PRO" w:hAnsi="HG丸ｺﾞｼｯｸM-PRO" w:cs="HG丸ｺﾞｼｯｸM-PRO"/>
          <w:color w:val="0000FF"/>
          <w:sz w:val="20"/>
          <w:szCs w:val="28"/>
        </w:rPr>
      </w:pPr>
    </w:p>
    <w:p w:rsidR="00275563" w:rsidRPr="00F95302" w:rsidRDefault="00F95302" w:rsidP="00F95302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z w:val="40"/>
          <w:szCs w:val="40"/>
        </w:rPr>
        <w:t>電話</w:t>
      </w:r>
      <w:r w:rsidR="00535DFE" w:rsidRPr="00275563">
        <w:rPr>
          <w:rFonts w:ascii="HG丸ｺﾞｼｯｸM-PRO" w:eastAsia="HG丸ｺﾞｼｯｸM-PRO" w:hAnsi="HG丸ｺﾞｼｯｸM-PRO" w:cs="HG丸ｺﾞｼｯｸM-PRO" w:hint="eastAsia"/>
          <w:b/>
          <w:color w:val="000000"/>
          <w:sz w:val="40"/>
          <w:szCs w:val="40"/>
        </w:rPr>
        <w:t>番号</w:t>
      </w:r>
      <w:r w:rsidR="00834130" w:rsidRPr="00BF585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 xml:space="preserve">　</w:t>
      </w:r>
      <w:r w:rsidR="00840EFA"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>05</w:t>
      </w:r>
      <w:r w:rsidR="00F01AE8"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>2</w:t>
      </w:r>
      <w:r w:rsidR="00840EFA"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>-619-5320</w:t>
      </w:r>
      <w:r w:rsidR="00275563" w:rsidRPr="00F95302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 xml:space="preserve">　</w:t>
      </w:r>
    </w:p>
    <w:p w:rsidR="00840EFA" w:rsidRPr="009A7C38" w:rsidRDefault="00275563" w:rsidP="00E336A7">
      <w:pPr>
        <w:tabs>
          <w:tab w:val="left" w:pos="3474"/>
        </w:tabs>
        <w:adjustRightInd w:val="0"/>
        <w:snapToGrid w:val="0"/>
        <w:ind w:firstLineChars="100" w:firstLine="361"/>
        <w:rPr>
          <w:rFonts w:ascii="HG丸ｺﾞｼｯｸM-PRO" w:eastAsia="HG丸ｺﾞｼｯｸM-PRO" w:hAnsi="HG丸ｺﾞｼｯｸM-PRO" w:cs="HG丸ｺﾞｼｯｸM-PRO"/>
          <w:b/>
          <w:color w:val="FF0000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FF0000"/>
          <w:sz w:val="36"/>
          <w:szCs w:val="36"/>
        </w:rPr>
        <w:t>※</w:t>
      </w:r>
      <w:r w:rsidR="00E336A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color w:val="FF0000"/>
          <w:sz w:val="36"/>
          <w:szCs w:val="36"/>
        </w:rPr>
        <w:t>接種券をお手元に準備してお電話ください</w:t>
      </w:r>
    </w:p>
    <w:p w:rsidR="00834130" w:rsidRDefault="009B336F" w:rsidP="00393032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HG丸ｺﾞｼｯｸM-PRO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EC7D8" wp14:editId="32158ABA">
                <wp:simplePos x="0" y="0"/>
                <wp:positionH relativeFrom="column">
                  <wp:posOffset>-120015</wp:posOffset>
                </wp:positionH>
                <wp:positionV relativeFrom="paragraph">
                  <wp:posOffset>231775</wp:posOffset>
                </wp:positionV>
                <wp:extent cx="6572250" cy="1190625"/>
                <wp:effectExtent l="0" t="0" r="19050" b="85725"/>
                <wp:wrapNone/>
                <wp:docPr id="2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190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7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DB970" id="正方形/長方形 5" o:spid="_x0000_s1026" style="position:absolute;left:0;text-align:left;margin-left:-9.45pt;margin-top:18.25pt;width:517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" filled="f" strokecolor="#243f60" strokeweight="2pt">
                <v:shadow on="t" color="#0070c0" offset="0,4pt"/>
              </v:rect>
            </w:pict>
          </mc:Fallback>
        </mc:AlternateContent>
      </w:r>
    </w:p>
    <w:p w:rsidR="00A74E3E" w:rsidRPr="00F036C9" w:rsidRDefault="00CD249F" w:rsidP="005502D4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Times New Roman"/>
          <w:b/>
          <w:bCs/>
          <w:color w:val="FF0000"/>
          <w:sz w:val="4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44"/>
          <w:szCs w:val="24"/>
        </w:rPr>
        <w:t>2</w:t>
      </w:r>
      <w:r w:rsidR="00A74E3E" w:rsidRPr="00F036C9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44"/>
          <w:szCs w:val="24"/>
        </w:rPr>
        <w:t>月</w:t>
      </w:r>
      <w:r w:rsidR="004305D5" w:rsidRPr="00F036C9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44"/>
          <w:szCs w:val="24"/>
        </w:rPr>
        <w:t>の接種日時</w:t>
      </w:r>
    </w:p>
    <w:p w:rsidR="00FA61BD" w:rsidRDefault="00CD249F" w:rsidP="00FA61BD">
      <w:pPr>
        <w:tabs>
          <w:tab w:val="left" w:pos="3474"/>
        </w:tabs>
        <w:adjustRightInd w:val="0"/>
        <w:snapToGrid w:val="0"/>
        <w:ind w:firstLineChars="100" w:firstLine="360"/>
        <w:rPr>
          <w:rFonts w:ascii="HG丸ｺﾞｼｯｸM-PRO" w:eastAsia="HG丸ｺﾞｼｯｸM-PRO" w:hAnsi="HG丸ｺﾞｼｯｸM-PRO" w:cs="HG丸ｺﾞｼｯｸM-PRO"/>
          <w:color w:val="FF0000"/>
          <w:sz w:val="36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>2</w:t>
      </w:r>
      <w:r w:rsidR="00FA61BD"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>/</w:t>
      </w:r>
      <w:r>
        <w:rPr>
          <w:rFonts w:ascii="HG丸ｺﾞｼｯｸM-PRO" w:eastAsia="HG丸ｺﾞｼｯｸM-PRO" w:hAnsi="HG丸ｺﾞｼｯｸM-PRO" w:cs="HG丸ｺﾞｼｯｸM-PRO" w:hint="eastAsia"/>
          <w:color w:val="FF0000"/>
          <w:sz w:val="48"/>
          <w:szCs w:val="48"/>
        </w:rPr>
        <w:t>6</w:t>
      </w:r>
      <w:r w:rsidR="00FA61BD"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>（</w:t>
      </w:r>
      <w:r w:rsidR="0064148F">
        <w:rPr>
          <w:rFonts w:ascii="HG丸ｺﾞｼｯｸM-PRO" w:eastAsia="HG丸ｺﾞｼｯｸM-PRO" w:hAnsi="HG丸ｺﾞｼｯｸM-PRO" w:cs="HG丸ｺﾞｼｯｸM-PRO" w:hint="eastAsia"/>
          <w:color w:val="FF0000"/>
          <w:sz w:val="48"/>
          <w:szCs w:val="48"/>
        </w:rPr>
        <w:t>月</w:t>
      </w:r>
      <w:r w:rsidR="00FA61BD"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 xml:space="preserve">）　</w:t>
      </w:r>
      <w:r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>2</w:t>
      </w:r>
      <w:r w:rsidR="00FA61BD"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>/</w:t>
      </w:r>
      <w:r>
        <w:rPr>
          <w:rFonts w:ascii="HG丸ｺﾞｼｯｸM-PRO" w:eastAsia="HG丸ｺﾞｼｯｸM-PRO" w:hAnsi="HG丸ｺﾞｼｯｸM-PRO" w:cs="HG丸ｺﾞｼｯｸM-PRO" w:hint="eastAsia"/>
          <w:color w:val="FF0000"/>
          <w:sz w:val="48"/>
          <w:szCs w:val="48"/>
        </w:rPr>
        <w:t>20</w:t>
      </w:r>
      <w:r w:rsidR="00FA61BD"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>（</w:t>
      </w:r>
      <w:r w:rsidR="00FA61BD" w:rsidRPr="003B5CB8">
        <w:rPr>
          <w:rFonts w:ascii="HG丸ｺﾞｼｯｸM-PRO" w:eastAsia="HG丸ｺﾞｼｯｸM-PRO" w:hAnsi="HG丸ｺﾞｼｯｸM-PRO" w:cs="HG丸ｺﾞｼｯｸM-PRO" w:hint="eastAsia"/>
          <w:color w:val="FF0000"/>
          <w:sz w:val="48"/>
          <w:szCs w:val="48"/>
        </w:rPr>
        <w:t>月</w:t>
      </w:r>
      <w:r w:rsidR="00FA61BD">
        <w:rPr>
          <w:rFonts w:ascii="HG丸ｺﾞｼｯｸM-PRO" w:eastAsia="HG丸ｺﾞｼｯｸM-PRO" w:hAnsi="HG丸ｺﾞｼｯｸM-PRO" w:cs="HG丸ｺﾞｼｯｸM-PRO" w:hint="eastAsia"/>
          <w:color w:val="FF0000"/>
          <w:sz w:val="36"/>
          <w:szCs w:val="24"/>
        </w:rPr>
        <w:t>）</w:t>
      </w:r>
    </w:p>
    <w:p w:rsidR="00D73F9B" w:rsidRPr="00D73F9B" w:rsidRDefault="004305D5" w:rsidP="00F036C9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D73F9B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</w:rPr>
        <w:t>●</w:t>
      </w:r>
      <w:r w:rsidR="00A74E3E" w:rsidRPr="00D73F9B">
        <w:rPr>
          <w:rFonts w:ascii="HG丸ｺﾞｼｯｸM-PRO" w:eastAsia="HG丸ｺﾞｼｯｸM-PRO" w:hAnsi="HG丸ｺﾞｼｯｸM-PRO" w:cs="HG丸ｺﾞｼｯｸM-PRO"/>
          <w:sz w:val="36"/>
          <w:szCs w:val="36"/>
        </w:rPr>
        <w:t>1</w:t>
      </w:r>
      <w:r w:rsidR="00A74E3E" w:rsidRPr="00D73F9B"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>4：00、14：30、15：00</w:t>
      </w:r>
    </w:p>
    <w:p w:rsidR="009B336F" w:rsidRDefault="009B336F" w:rsidP="005502D4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HG丸ｺﾞｼｯｸM-PRO"/>
          <w:b/>
          <w:bCs/>
          <w:color w:val="0099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6ADD2" wp14:editId="6C470117">
                <wp:simplePos x="0" y="0"/>
                <wp:positionH relativeFrom="column">
                  <wp:posOffset>-118110</wp:posOffset>
                </wp:positionH>
                <wp:positionV relativeFrom="paragraph">
                  <wp:posOffset>275590</wp:posOffset>
                </wp:positionV>
                <wp:extent cx="6572250" cy="3362325"/>
                <wp:effectExtent l="0" t="0" r="19050" b="285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362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CF8EE" id="正方形/長方形 2" o:spid="_x0000_s1026" style="position:absolute;left:0;text-align:left;margin-left:-9.3pt;margin-top:21.7pt;width:517.5pt;height:26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" filled="f" strokecolor="#243f60" strokeweight="2pt"/>
            </w:pict>
          </mc:Fallback>
        </mc:AlternateContent>
      </w:r>
    </w:p>
    <w:p w:rsidR="00834130" w:rsidRPr="00A74E3E" w:rsidRDefault="00834130" w:rsidP="005502D4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Times New Roman"/>
          <w:b/>
          <w:bCs/>
          <w:color w:val="009900"/>
          <w:sz w:val="40"/>
          <w:szCs w:val="40"/>
        </w:rPr>
      </w:pPr>
      <w:r w:rsidRPr="00A74E3E">
        <w:rPr>
          <w:rFonts w:ascii="HG丸ｺﾞｼｯｸM-PRO" w:eastAsia="HG丸ｺﾞｼｯｸM-PRO" w:hAnsi="HG丸ｺﾞｼｯｸM-PRO" w:cs="HG丸ｺﾞｼｯｸM-PRO" w:hint="eastAsia"/>
          <w:b/>
          <w:bCs/>
          <w:color w:val="009900"/>
          <w:sz w:val="40"/>
          <w:szCs w:val="40"/>
        </w:rPr>
        <w:t>～留意事項～</w:t>
      </w:r>
    </w:p>
    <w:p w:rsidR="00834130" w:rsidRPr="00A409A2" w:rsidRDefault="004707E7" w:rsidP="004305D5">
      <w:pPr>
        <w:tabs>
          <w:tab w:val="left" w:pos="3474"/>
        </w:tabs>
        <w:adjustRightInd w:val="0"/>
        <w:snapToGrid w:val="0"/>
        <w:spacing w:line="360" w:lineRule="auto"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※予約電話が混雑</w:t>
      </w:r>
      <w:r w:rsidR="00834130" w:rsidRPr="00176274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することが予想され繋がりにくくなることをご了承</w:t>
      </w:r>
      <w:r w:rsidR="00834130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下さい。</w:t>
      </w:r>
    </w:p>
    <w:p w:rsidR="00BF5859" w:rsidRDefault="00834130" w:rsidP="004305D5">
      <w:pPr>
        <w:tabs>
          <w:tab w:val="left" w:pos="3474"/>
        </w:tabs>
        <w:adjustRightInd w:val="0"/>
        <w:snapToGrid w:val="0"/>
        <w:spacing w:line="360" w:lineRule="auto"/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 w:rsidRPr="00176274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※ワクチン供給は不安定</w:t>
      </w:r>
      <w:r w:rsidR="00BF5859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になった場合は</w:t>
      </w:r>
      <w:r w:rsidRPr="00176274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予約どおりに接種できないことを</w:t>
      </w:r>
    </w:p>
    <w:p w:rsidR="00834130" w:rsidRPr="00BF5859" w:rsidRDefault="00834130" w:rsidP="004305D5">
      <w:pPr>
        <w:tabs>
          <w:tab w:val="left" w:pos="3474"/>
        </w:tabs>
        <w:adjustRightInd w:val="0"/>
        <w:snapToGrid w:val="0"/>
        <w:spacing w:line="360" w:lineRule="auto"/>
        <w:ind w:firstLineChars="100" w:firstLine="280"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 w:rsidRPr="00176274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ご了承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ください。</w:t>
      </w:r>
      <w:bookmarkStart w:id="0" w:name="_GoBack"/>
      <w:bookmarkEnd w:id="0"/>
    </w:p>
    <w:p w:rsidR="004305D5" w:rsidRDefault="00BF5859" w:rsidP="004305D5">
      <w:pPr>
        <w:tabs>
          <w:tab w:val="left" w:pos="3474"/>
        </w:tabs>
        <w:adjustRightInd w:val="0"/>
        <w:snapToGrid w:val="0"/>
        <w:spacing w:line="360" w:lineRule="auto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687EB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</w:t>
      </w:r>
      <w:r w:rsidR="005328E2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ワクチン入荷が</w:t>
      </w:r>
      <w:r w:rsidR="00687EB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決まり次第</w:t>
      </w:r>
      <w:r w:rsidR="005328E2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、</w:t>
      </w:r>
      <w:r w:rsidR="00687EB5" w:rsidRPr="00687EB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ホームページ</w:t>
      </w:r>
      <w:r w:rsidR="002914B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・</w:t>
      </w:r>
      <w:r w:rsidR="00687EB5" w:rsidRPr="00687EB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院内掲示等でお知らせさせて</w:t>
      </w:r>
    </w:p>
    <w:p w:rsidR="00834130" w:rsidRDefault="00687EB5" w:rsidP="004305D5">
      <w:pPr>
        <w:tabs>
          <w:tab w:val="left" w:pos="3474"/>
        </w:tabs>
        <w:adjustRightInd w:val="0"/>
        <w:snapToGrid w:val="0"/>
        <w:spacing w:line="360" w:lineRule="auto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687EB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頂きます。</w:t>
      </w:r>
    </w:p>
    <w:p w:rsidR="00A05B1F" w:rsidRDefault="00A05B1F" w:rsidP="004305D5">
      <w:pPr>
        <w:tabs>
          <w:tab w:val="left" w:pos="3474"/>
        </w:tabs>
        <w:adjustRightInd w:val="0"/>
        <w:snapToGrid w:val="0"/>
        <w:spacing w:line="360" w:lineRule="auto"/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※受診時にクーポンをお持ち頂くと予約が取れますのでご相談ください。</w:t>
      </w:r>
    </w:p>
    <w:p w:rsidR="004305D5" w:rsidRDefault="00834130" w:rsidP="004305D5">
      <w:pPr>
        <w:tabs>
          <w:tab w:val="left" w:pos="3474"/>
        </w:tabs>
        <w:adjustRightInd w:val="0"/>
        <w:snapToGrid w:val="0"/>
        <w:spacing w:line="360" w:lineRule="auto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357C3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※大切なワクチンです。</w:t>
      </w:r>
      <w:r w:rsidRPr="004305D5">
        <w:rPr>
          <w:rFonts w:ascii="HG丸ｺﾞｼｯｸM-PRO" w:eastAsia="HG丸ｺﾞｼｯｸM-PRO" w:hAnsi="HG丸ｺﾞｼｯｸM-PRO" w:cs="HG丸ｺﾞｼｯｸM-PRO" w:hint="eastAsia"/>
          <w:color w:val="FF0000"/>
          <w:sz w:val="28"/>
          <w:szCs w:val="28"/>
        </w:rPr>
        <w:t>万が一キャンセルがある場合</w:t>
      </w:r>
      <w:r w:rsidRPr="00357C3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は</w:t>
      </w:r>
      <w:r w:rsidR="004305D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、分かり</w:t>
      </w:r>
      <w:r w:rsidRPr="00357C3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次第</w:t>
      </w:r>
      <w:r w:rsidR="004305D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、</w:t>
      </w:r>
      <w:r w:rsidRPr="00357C3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必ず</w:t>
      </w:r>
    </w:p>
    <w:p w:rsidR="00834130" w:rsidRPr="00357C31" w:rsidRDefault="00834130" w:rsidP="004305D5">
      <w:pPr>
        <w:tabs>
          <w:tab w:val="left" w:pos="3474"/>
        </w:tabs>
        <w:adjustRightInd w:val="0"/>
        <w:snapToGrid w:val="0"/>
        <w:spacing w:line="360" w:lineRule="auto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357C3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ご連絡下さい。キャンセルのお電話は</w:t>
      </w:r>
      <w:r w:rsidRPr="004305D5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052-619-5320</w:t>
      </w:r>
      <w:r w:rsidRPr="00357C3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へご連絡ください</w:t>
      </w:r>
    </w:p>
    <w:p w:rsidR="009A7C38" w:rsidRDefault="009A7C38" w:rsidP="009A7C38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Times New Roman"/>
          <w:b/>
          <w:bCs/>
          <w:color w:val="009900"/>
          <w:sz w:val="24"/>
          <w:szCs w:val="24"/>
        </w:rPr>
      </w:pPr>
    </w:p>
    <w:p w:rsidR="009A7C38" w:rsidRDefault="009A7C38" w:rsidP="00A02B45">
      <w:pPr>
        <w:tabs>
          <w:tab w:val="left" w:pos="3474"/>
        </w:tabs>
        <w:adjustRightInd w:val="0"/>
        <w:snapToGrid w:val="0"/>
        <w:rPr>
          <w:rFonts w:ascii="HG丸ｺﾞｼｯｸM-PRO" w:eastAsia="HG丸ｺﾞｼｯｸM-PRO" w:hAnsi="HG丸ｺﾞｼｯｸM-PRO" w:cs="Times New Roman"/>
          <w:color w:val="FF0000"/>
          <w:sz w:val="20"/>
          <w:szCs w:val="20"/>
          <w:u w:val="wave"/>
        </w:rPr>
      </w:pPr>
    </w:p>
    <w:p w:rsidR="00834130" w:rsidRDefault="00834130" w:rsidP="00687EB5">
      <w:pPr>
        <w:tabs>
          <w:tab w:val="left" w:pos="3474"/>
        </w:tabs>
        <w:adjustRightInd w:val="0"/>
        <w:snapToGrid w:val="0"/>
        <w:jc w:val="right"/>
        <w:rPr>
          <w:rFonts w:ascii="HG丸ｺﾞｼｯｸM-PRO" w:eastAsia="HG丸ｺﾞｼｯｸM-PRO" w:hAnsi="HG丸ｺﾞｼｯｸM-PRO" w:cs="Times New Roman"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40"/>
          <w:szCs w:val="40"/>
        </w:rPr>
        <w:t>南医療生協　かなめ病院</w:t>
      </w:r>
      <w:r w:rsidR="00687EB5">
        <w:rPr>
          <w:rFonts w:ascii="HG丸ｺﾞｼｯｸM-PRO" w:eastAsia="HG丸ｺﾞｼｯｸM-PRO" w:hAnsi="HG丸ｺﾞｼｯｸM-PRO" w:cs="HG丸ｺﾞｼｯｸM-PRO" w:hint="eastAsia"/>
          <w:color w:val="000000"/>
          <w:sz w:val="40"/>
          <w:szCs w:val="40"/>
        </w:rPr>
        <w:t xml:space="preserve">　　　　</w:t>
      </w:r>
    </w:p>
    <w:sectPr w:rsidR="00834130" w:rsidSect="00F924A9">
      <w:pgSz w:w="11906" w:h="16838"/>
      <w:pgMar w:top="360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4A" w:rsidRDefault="0091384A" w:rsidP="000B73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384A" w:rsidRDefault="0091384A" w:rsidP="000B73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4A" w:rsidRDefault="0091384A" w:rsidP="000B73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384A" w:rsidRDefault="0091384A" w:rsidP="000B73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F22"/>
    <w:multiLevelType w:val="hybridMultilevel"/>
    <w:tmpl w:val="3AB0EF8A"/>
    <w:lvl w:ilvl="0" w:tplc="AFE21782">
      <w:start w:val="1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D"/>
    <w:rsid w:val="00010331"/>
    <w:rsid w:val="0007000F"/>
    <w:rsid w:val="00072CC3"/>
    <w:rsid w:val="0008235A"/>
    <w:rsid w:val="00092F52"/>
    <w:rsid w:val="000A274B"/>
    <w:rsid w:val="000B73A1"/>
    <w:rsid w:val="000C53A0"/>
    <w:rsid w:val="000C6596"/>
    <w:rsid w:val="000E7E2E"/>
    <w:rsid w:val="001265CE"/>
    <w:rsid w:val="00176274"/>
    <w:rsid w:val="0018193C"/>
    <w:rsid w:val="001E1A99"/>
    <w:rsid w:val="00266E58"/>
    <w:rsid w:val="00275563"/>
    <w:rsid w:val="002862B2"/>
    <w:rsid w:val="002914B4"/>
    <w:rsid w:val="002F4A19"/>
    <w:rsid w:val="00330A63"/>
    <w:rsid w:val="0033216C"/>
    <w:rsid w:val="00333288"/>
    <w:rsid w:val="0034073C"/>
    <w:rsid w:val="00351F07"/>
    <w:rsid w:val="00357C31"/>
    <w:rsid w:val="0036398E"/>
    <w:rsid w:val="00367CA8"/>
    <w:rsid w:val="0037718C"/>
    <w:rsid w:val="00391FAC"/>
    <w:rsid w:val="00393032"/>
    <w:rsid w:val="003A6B92"/>
    <w:rsid w:val="003B5CB8"/>
    <w:rsid w:val="003C416B"/>
    <w:rsid w:val="003D1E44"/>
    <w:rsid w:val="00405478"/>
    <w:rsid w:val="004178BC"/>
    <w:rsid w:val="004305D5"/>
    <w:rsid w:val="00433EA7"/>
    <w:rsid w:val="00457E5F"/>
    <w:rsid w:val="00460C0B"/>
    <w:rsid w:val="004707E7"/>
    <w:rsid w:val="00480147"/>
    <w:rsid w:val="004830E2"/>
    <w:rsid w:val="004A5783"/>
    <w:rsid w:val="004B698D"/>
    <w:rsid w:val="004C1DC7"/>
    <w:rsid w:val="004C5CD1"/>
    <w:rsid w:val="004D04AC"/>
    <w:rsid w:val="00510581"/>
    <w:rsid w:val="005328E2"/>
    <w:rsid w:val="00535DFE"/>
    <w:rsid w:val="00536D2E"/>
    <w:rsid w:val="005502D4"/>
    <w:rsid w:val="00573A82"/>
    <w:rsid w:val="005B0615"/>
    <w:rsid w:val="005B7A12"/>
    <w:rsid w:val="005E763B"/>
    <w:rsid w:val="0064148F"/>
    <w:rsid w:val="00646D71"/>
    <w:rsid w:val="006545D6"/>
    <w:rsid w:val="006565B2"/>
    <w:rsid w:val="0068153F"/>
    <w:rsid w:val="006870AE"/>
    <w:rsid w:val="00687EB5"/>
    <w:rsid w:val="006B40DC"/>
    <w:rsid w:val="006E6EC0"/>
    <w:rsid w:val="007044AA"/>
    <w:rsid w:val="00725F3F"/>
    <w:rsid w:val="00737040"/>
    <w:rsid w:val="00751313"/>
    <w:rsid w:val="0075333C"/>
    <w:rsid w:val="007A3A06"/>
    <w:rsid w:val="007C5074"/>
    <w:rsid w:val="007D1EA7"/>
    <w:rsid w:val="007D5FCE"/>
    <w:rsid w:val="00834130"/>
    <w:rsid w:val="00840EFA"/>
    <w:rsid w:val="00857D54"/>
    <w:rsid w:val="00884655"/>
    <w:rsid w:val="00895CAA"/>
    <w:rsid w:val="00897A7C"/>
    <w:rsid w:val="008A0FF4"/>
    <w:rsid w:val="008A22E7"/>
    <w:rsid w:val="00905ECE"/>
    <w:rsid w:val="0091384A"/>
    <w:rsid w:val="00927C75"/>
    <w:rsid w:val="00997B87"/>
    <w:rsid w:val="009A1D65"/>
    <w:rsid w:val="009A7C38"/>
    <w:rsid w:val="009B336F"/>
    <w:rsid w:val="009D0E44"/>
    <w:rsid w:val="009E3732"/>
    <w:rsid w:val="009E6AB4"/>
    <w:rsid w:val="00A02B45"/>
    <w:rsid w:val="00A05B1F"/>
    <w:rsid w:val="00A17DB0"/>
    <w:rsid w:val="00A409A2"/>
    <w:rsid w:val="00A74E3E"/>
    <w:rsid w:val="00A85595"/>
    <w:rsid w:val="00AB1A5B"/>
    <w:rsid w:val="00AC2D13"/>
    <w:rsid w:val="00AC62BA"/>
    <w:rsid w:val="00AF2AF5"/>
    <w:rsid w:val="00AF4085"/>
    <w:rsid w:val="00B7170E"/>
    <w:rsid w:val="00B72D6A"/>
    <w:rsid w:val="00B80728"/>
    <w:rsid w:val="00B94842"/>
    <w:rsid w:val="00BA7BA0"/>
    <w:rsid w:val="00BB5ECD"/>
    <w:rsid w:val="00BF5859"/>
    <w:rsid w:val="00C03197"/>
    <w:rsid w:val="00C17950"/>
    <w:rsid w:val="00C37DB7"/>
    <w:rsid w:val="00C6748B"/>
    <w:rsid w:val="00C7626B"/>
    <w:rsid w:val="00C84705"/>
    <w:rsid w:val="00C92E0D"/>
    <w:rsid w:val="00C96420"/>
    <w:rsid w:val="00CA2163"/>
    <w:rsid w:val="00CA5FB5"/>
    <w:rsid w:val="00CC491B"/>
    <w:rsid w:val="00CD249F"/>
    <w:rsid w:val="00CF7276"/>
    <w:rsid w:val="00D33417"/>
    <w:rsid w:val="00D43D10"/>
    <w:rsid w:val="00D73F9B"/>
    <w:rsid w:val="00D74804"/>
    <w:rsid w:val="00D97974"/>
    <w:rsid w:val="00DB370A"/>
    <w:rsid w:val="00DC1A1E"/>
    <w:rsid w:val="00DD112F"/>
    <w:rsid w:val="00DD166D"/>
    <w:rsid w:val="00DE2BC7"/>
    <w:rsid w:val="00DF7635"/>
    <w:rsid w:val="00E27F8F"/>
    <w:rsid w:val="00E336A7"/>
    <w:rsid w:val="00E443F1"/>
    <w:rsid w:val="00E556AA"/>
    <w:rsid w:val="00E5602D"/>
    <w:rsid w:val="00EA0500"/>
    <w:rsid w:val="00EC5ABA"/>
    <w:rsid w:val="00F01AE8"/>
    <w:rsid w:val="00F036C9"/>
    <w:rsid w:val="00F23BC7"/>
    <w:rsid w:val="00F365B0"/>
    <w:rsid w:val="00F42311"/>
    <w:rsid w:val="00F924A9"/>
    <w:rsid w:val="00F95302"/>
    <w:rsid w:val="00F96CF7"/>
    <w:rsid w:val="00FA2E53"/>
    <w:rsid w:val="00FA61BD"/>
    <w:rsid w:val="00FC7D37"/>
    <w:rsid w:val="00FF1269"/>
    <w:rsid w:val="00FF1999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5CD1"/>
    <w:rPr>
      <w:rFonts w:ascii="Arial" w:eastAsia="ＭＳ ゴシック" w:hAnsi="Arial" w:cs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C5CD1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0B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B73A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0B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B73A1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D73F9B"/>
    <w:pPr>
      <w:ind w:leftChars="400" w:left="840"/>
    </w:pPr>
  </w:style>
  <w:style w:type="character" w:styleId="aa">
    <w:name w:val="Emphasis"/>
    <w:basedOn w:val="a0"/>
    <w:qFormat/>
    <w:locked/>
    <w:rsid w:val="00E33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5CD1"/>
    <w:rPr>
      <w:rFonts w:ascii="Arial" w:eastAsia="ＭＳ ゴシック" w:hAnsi="Arial" w:cs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C5CD1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0B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B73A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0B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B73A1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D73F9B"/>
    <w:pPr>
      <w:ind w:leftChars="400" w:left="840"/>
    </w:pPr>
  </w:style>
  <w:style w:type="character" w:styleId="aa">
    <w:name w:val="Emphasis"/>
    <w:basedOn w:val="a0"/>
    <w:qFormat/>
    <w:locked/>
    <w:rsid w:val="00E33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FA6-E81E-4E15-BDAE-47D492EB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KN161</dc:creator>
  <cp:lastModifiedBy>SSIUSER</cp:lastModifiedBy>
  <cp:revision>6</cp:revision>
  <cp:lastPrinted>2022-12-14T23:52:00Z</cp:lastPrinted>
  <dcterms:created xsi:type="dcterms:W3CDTF">2022-12-14T23:29:00Z</dcterms:created>
  <dcterms:modified xsi:type="dcterms:W3CDTF">2023-01-16T09:28:00Z</dcterms:modified>
</cp:coreProperties>
</file>